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45497B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W dniu </w:t>
      </w:r>
      <w:r w:rsidR="0045497B" w:rsidRPr="0045497B">
        <w:rPr>
          <w:rFonts w:ascii="Cambria" w:eastAsia="Calibri" w:hAnsi="Cambria"/>
          <w:lang w:eastAsia="en-US"/>
        </w:rPr>
        <w:t>03</w:t>
      </w:r>
      <w:r w:rsidR="007021F6" w:rsidRPr="0045497B">
        <w:rPr>
          <w:rFonts w:ascii="Cambria" w:eastAsia="Calibri" w:hAnsi="Cambria"/>
          <w:lang w:eastAsia="en-US"/>
        </w:rPr>
        <w:t xml:space="preserve"> sierpnia</w:t>
      </w:r>
      <w:r w:rsidRPr="0045497B">
        <w:rPr>
          <w:rFonts w:ascii="Cambria" w:eastAsia="Calibri" w:hAnsi="Cambria"/>
          <w:lang w:eastAsia="en-US"/>
        </w:rPr>
        <w:t xml:space="preserve"> </w:t>
      </w:r>
      <w:r w:rsidRPr="0045497B">
        <w:rPr>
          <w:rFonts w:ascii="Cambria" w:eastAsia="Calibri" w:hAnsi="Cambria"/>
          <w:color w:val="000000"/>
          <w:lang w:eastAsia="en-US"/>
        </w:rPr>
        <w:t>2018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  <w:r w:rsidRPr="0045497B">
        <w:rPr>
          <w:rFonts w:ascii="Cambria" w:eastAsia="Calibri" w:hAnsi="Cambria"/>
          <w:color w:val="000000"/>
          <w:lang w:eastAsia="en-US"/>
        </w:rPr>
        <w:t xml:space="preserve">r. Zarząd Województwa Świętokrzyskiego pełniący funkcję Instytucji Zarządzającej RPOWŚ na lata 2014-2020 </w:t>
      </w:r>
      <w:r w:rsidRPr="0045497B">
        <w:rPr>
          <w:rFonts w:ascii="Cambria" w:eastAsia="Calibri" w:hAnsi="Cambria"/>
          <w:bCs/>
          <w:color w:val="000000"/>
          <w:lang w:eastAsia="en-US"/>
        </w:rPr>
        <w:t>podpisał umowę</w:t>
      </w:r>
      <w:r w:rsidRPr="0045497B">
        <w:rPr>
          <w:rFonts w:ascii="Cambria" w:eastAsia="Calibri" w:hAnsi="Cambria"/>
          <w:color w:val="000000"/>
          <w:lang w:eastAsia="en-US"/>
        </w:rPr>
        <w:t xml:space="preserve"> w ramach </w:t>
      </w:r>
      <w:r w:rsidRPr="0045497B">
        <w:rPr>
          <w:rFonts w:ascii="Cambria" w:eastAsia="Calibri" w:hAnsi="Cambria"/>
          <w:i/>
          <w:color w:val="000000"/>
          <w:lang w:eastAsia="en-US"/>
        </w:rPr>
        <w:t>Działania 3.</w:t>
      </w:r>
      <w:r w:rsidR="007021F6" w:rsidRPr="0045497B">
        <w:rPr>
          <w:rFonts w:ascii="Cambria" w:eastAsia="Calibri" w:hAnsi="Cambria"/>
          <w:i/>
          <w:color w:val="000000"/>
          <w:lang w:eastAsia="en-US"/>
        </w:rPr>
        <w:t>4</w:t>
      </w:r>
      <w:r w:rsidRPr="0045497B">
        <w:rPr>
          <w:rFonts w:ascii="Cambria" w:eastAsia="Calibri" w:hAnsi="Cambria"/>
          <w:i/>
          <w:color w:val="000000"/>
          <w:lang w:eastAsia="en-US"/>
        </w:rPr>
        <w:t xml:space="preserve"> </w:t>
      </w:r>
      <w:r w:rsidR="007021F6" w:rsidRPr="0045497B">
        <w:rPr>
          <w:rFonts w:asciiTheme="majorHAnsi" w:hAnsiTheme="majorHAnsi"/>
          <w:i/>
        </w:rPr>
        <w:t>,,Strategia niskoemisyj</w:t>
      </w:r>
      <w:bookmarkStart w:id="0" w:name="_GoBack"/>
      <w:r w:rsidR="007021F6" w:rsidRPr="0045497B">
        <w:rPr>
          <w:rFonts w:asciiTheme="majorHAnsi" w:hAnsiTheme="majorHAnsi"/>
          <w:i/>
        </w:rPr>
        <w:t>n</w:t>
      </w:r>
      <w:bookmarkEnd w:id="0"/>
      <w:r w:rsidR="007021F6" w:rsidRPr="0045497B">
        <w:rPr>
          <w:rFonts w:asciiTheme="majorHAnsi" w:hAnsiTheme="majorHAnsi"/>
          <w:i/>
        </w:rPr>
        <w:t>a, wsparcie zrównoważonej multimodalnej mobilności miejskiej”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  <w:r w:rsidR="00E57B6E" w:rsidRPr="0045497B">
        <w:rPr>
          <w:rFonts w:ascii="Cambria" w:eastAsia="Calibri" w:hAnsi="Cambria"/>
          <w:b/>
          <w:color w:val="000000"/>
          <w:lang w:eastAsia="en-US"/>
        </w:rPr>
        <w:t xml:space="preserve">z </w:t>
      </w:r>
      <w:r w:rsidR="00E57B6E" w:rsidRPr="0045497B">
        <w:rPr>
          <w:rFonts w:ascii="Cambria" w:eastAsia="Calibri" w:hAnsi="Cambria"/>
          <w:b/>
          <w:i/>
          <w:lang w:eastAsia="en-US"/>
        </w:rPr>
        <w:t>Gminą</w:t>
      </w:r>
      <w:r w:rsidR="00E57B6E" w:rsidRPr="0045497B">
        <w:rPr>
          <w:rFonts w:asciiTheme="majorHAnsi" w:hAnsiTheme="majorHAnsi"/>
          <w:b/>
          <w:i/>
        </w:rPr>
        <w:t xml:space="preserve"> </w:t>
      </w:r>
      <w:r w:rsidR="0045497B" w:rsidRPr="0045497B">
        <w:rPr>
          <w:rFonts w:asciiTheme="majorHAnsi" w:hAnsiTheme="majorHAnsi"/>
          <w:b/>
          <w:i/>
        </w:rPr>
        <w:t>Łączna</w:t>
      </w:r>
      <w:r w:rsidR="00E57B6E" w:rsidRPr="0045497B">
        <w:rPr>
          <w:rFonts w:ascii="Cambria" w:hAnsi="Cambria" w:cs="Tahoma,Bold"/>
          <w:b/>
          <w:bCs/>
          <w:i/>
        </w:rPr>
        <w:t>.</w:t>
      </w:r>
    </w:p>
    <w:p w:rsidR="007021F6" w:rsidRPr="0045497B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lang w:eastAsia="en-US"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Tytuł projektu: </w:t>
      </w:r>
      <w:r w:rsidR="0045497B" w:rsidRPr="0045497B">
        <w:rPr>
          <w:rFonts w:asciiTheme="majorHAnsi" w:hAnsiTheme="majorHAnsi"/>
          <w:b/>
          <w:i/>
        </w:rPr>
        <w:t>Redukcja emisji CO2 poprzez kompleksową wymianę oświetlenia ulicznego na terenie Gminy Łączna</w:t>
      </w:r>
      <w:r w:rsidR="007021F6" w:rsidRPr="0045497B">
        <w:rPr>
          <w:rFonts w:asciiTheme="majorHAnsi" w:hAnsiTheme="majorHAnsi"/>
          <w:i/>
        </w:rPr>
        <w:t>.</w:t>
      </w:r>
      <w:r w:rsidR="007021F6" w:rsidRPr="0045497B">
        <w:rPr>
          <w:rFonts w:ascii="Cambria" w:eastAsia="Calibri" w:hAnsi="Cambria"/>
          <w:color w:val="000000"/>
          <w:lang w:eastAsia="en-US"/>
        </w:rPr>
        <w:t xml:space="preserve"> </w:t>
      </w:r>
    </w:p>
    <w:p w:rsidR="005E4197" w:rsidRPr="0045497B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45497B">
        <w:rPr>
          <w:rFonts w:ascii="Cambria" w:eastAsia="Calibri" w:hAnsi="Cambria"/>
          <w:color w:val="000000"/>
          <w:lang w:eastAsia="en-US"/>
        </w:rPr>
        <w:t xml:space="preserve">Koszt całkowity inwestycji wynosi: </w:t>
      </w:r>
      <w:r w:rsidR="0045497B" w:rsidRPr="0045497B">
        <w:rPr>
          <w:rFonts w:asciiTheme="majorHAnsi" w:hAnsiTheme="majorHAnsi"/>
          <w:b/>
        </w:rPr>
        <w:t xml:space="preserve">2 012 956,56 </w:t>
      </w:r>
      <w:r w:rsidRPr="0045497B">
        <w:rPr>
          <w:rFonts w:ascii="Cambria" w:eastAsia="Calibri" w:hAnsi="Cambria"/>
          <w:color w:val="000000"/>
          <w:lang w:eastAsia="en-US"/>
        </w:rPr>
        <w:t xml:space="preserve">PLN, w tym kwota dofinansowania z EFRR: </w:t>
      </w:r>
      <w:r w:rsidR="0045497B" w:rsidRPr="0045497B">
        <w:rPr>
          <w:rFonts w:asciiTheme="majorHAnsi" w:hAnsiTheme="majorHAnsi"/>
          <w:b/>
        </w:rPr>
        <w:t>1 685 003,08</w:t>
      </w:r>
      <w:r w:rsidR="0045497B" w:rsidRPr="0045497B">
        <w:rPr>
          <w:rFonts w:asciiTheme="majorHAnsi" w:hAnsiTheme="majorHAnsi"/>
        </w:rPr>
        <w:t xml:space="preserve"> </w:t>
      </w:r>
      <w:r w:rsidRPr="0045497B">
        <w:rPr>
          <w:rFonts w:ascii="Cambria" w:eastAsia="Calibri" w:hAnsi="Cambria"/>
          <w:bCs/>
          <w:color w:val="000000"/>
          <w:lang w:eastAsia="en-US"/>
        </w:rPr>
        <w:t>PLN</w:t>
      </w:r>
      <w:r w:rsidRPr="0045497B">
        <w:rPr>
          <w:rFonts w:ascii="Cambria" w:eastAsia="Calibri" w:hAnsi="Cambria"/>
          <w:color w:val="000000"/>
          <w:lang w:eastAsia="en-US"/>
        </w:rPr>
        <w:t>.</w:t>
      </w:r>
    </w:p>
    <w:sectPr w:rsidR="005E4197" w:rsidRPr="0045497B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A4" w:rsidRDefault="00567AA4">
      <w:r>
        <w:separator/>
      </w:r>
    </w:p>
  </w:endnote>
  <w:endnote w:type="continuationSeparator" w:id="0">
    <w:p w:rsidR="00567AA4" w:rsidRDefault="005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A4" w:rsidRDefault="00567AA4">
      <w:r>
        <w:separator/>
      </w:r>
    </w:p>
  </w:footnote>
  <w:footnote w:type="continuationSeparator" w:id="0">
    <w:p w:rsidR="00567AA4" w:rsidRDefault="0056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635A1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2F63B5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9D2"/>
    <w:rsid w:val="004162BF"/>
    <w:rsid w:val="0042031A"/>
    <w:rsid w:val="004331FC"/>
    <w:rsid w:val="0043487A"/>
    <w:rsid w:val="004449C5"/>
    <w:rsid w:val="0045497B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61B1D"/>
    <w:rsid w:val="00567AA4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21F6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D3F78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57B6E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A236-A7D1-4589-B68F-FE523362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Jaros, Eliza</cp:lastModifiedBy>
  <cp:revision>3</cp:revision>
  <cp:lastPrinted>2018-03-07T08:13:00Z</cp:lastPrinted>
  <dcterms:created xsi:type="dcterms:W3CDTF">2018-08-07T11:37:00Z</dcterms:created>
  <dcterms:modified xsi:type="dcterms:W3CDTF">2018-08-07T11:39:00Z</dcterms:modified>
</cp:coreProperties>
</file>